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9F8A" w14:textId="77777777" w:rsidR="0007513D" w:rsidRDefault="00000000">
      <w:pPr>
        <w:pStyle w:val="Heading1"/>
        <w:jc w:val="center"/>
      </w:pPr>
      <w:r>
        <w:t>Exam Access Arrangements Evidence File – Candidate Cover Sheet</w:t>
      </w:r>
    </w:p>
    <w:p w14:paraId="75286169" w14:textId="77777777" w:rsidR="0007513D" w:rsidRDefault="00000000">
      <w:pPr>
        <w:pStyle w:val="Heading2"/>
      </w:pPr>
      <w:r>
        <w:t>1. Candidate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2126"/>
        <w:gridCol w:w="2977"/>
      </w:tblGrid>
      <w:tr w:rsidR="00C26288" w14:paraId="4D05A77E" w14:textId="697E679E" w:rsidTr="00C26288">
        <w:tc>
          <w:tcPr>
            <w:tcW w:w="2093" w:type="dxa"/>
          </w:tcPr>
          <w:p w14:paraId="292DEF29" w14:textId="77777777" w:rsidR="00C26288" w:rsidRDefault="00C26288">
            <w:r>
              <w:t>Candidate Name</w:t>
            </w:r>
          </w:p>
        </w:tc>
        <w:tc>
          <w:tcPr>
            <w:tcW w:w="3260" w:type="dxa"/>
          </w:tcPr>
          <w:p w14:paraId="623CAEAA" w14:textId="77777777" w:rsidR="00C26288" w:rsidRDefault="00C26288"/>
        </w:tc>
        <w:tc>
          <w:tcPr>
            <w:tcW w:w="2126" w:type="dxa"/>
          </w:tcPr>
          <w:p w14:paraId="3159FFE0" w14:textId="74A9E0AF" w:rsidR="00C26288" w:rsidRDefault="00C26288">
            <w:r>
              <w:t>Candidate Number</w:t>
            </w:r>
          </w:p>
        </w:tc>
        <w:tc>
          <w:tcPr>
            <w:tcW w:w="2977" w:type="dxa"/>
          </w:tcPr>
          <w:p w14:paraId="64BA084B" w14:textId="77777777" w:rsidR="00C26288" w:rsidRDefault="00C26288"/>
        </w:tc>
      </w:tr>
      <w:tr w:rsidR="00C26288" w14:paraId="63D4747E" w14:textId="4FDD0FDE" w:rsidTr="00C26288">
        <w:tc>
          <w:tcPr>
            <w:tcW w:w="2093" w:type="dxa"/>
          </w:tcPr>
          <w:p w14:paraId="6CF770A7" w14:textId="27EAA951" w:rsidR="00C26288" w:rsidRDefault="00C26288">
            <w:r>
              <w:t>Date of Birth</w:t>
            </w:r>
          </w:p>
        </w:tc>
        <w:tc>
          <w:tcPr>
            <w:tcW w:w="3260" w:type="dxa"/>
          </w:tcPr>
          <w:p w14:paraId="6BA99560" w14:textId="77777777" w:rsidR="00C26288" w:rsidRDefault="00C26288"/>
        </w:tc>
        <w:tc>
          <w:tcPr>
            <w:tcW w:w="2126" w:type="dxa"/>
          </w:tcPr>
          <w:p w14:paraId="6EB6A3B1" w14:textId="0D16A92E" w:rsidR="00C26288" w:rsidRDefault="00C26288">
            <w:r>
              <w:t>Year Group</w:t>
            </w:r>
          </w:p>
        </w:tc>
        <w:tc>
          <w:tcPr>
            <w:tcW w:w="2977" w:type="dxa"/>
          </w:tcPr>
          <w:p w14:paraId="6FB2BAA7" w14:textId="77777777" w:rsidR="00C26288" w:rsidRDefault="00C26288"/>
        </w:tc>
      </w:tr>
      <w:tr w:rsidR="00C26288" w14:paraId="5D44AFB4" w14:textId="36AF9486" w:rsidTr="00C26288">
        <w:tc>
          <w:tcPr>
            <w:tcW w:w="2093" w:type="dxa"/>
          </w:tcPr>
          <w:p w14:paraId="6885DFE9" w14:textId="78F08044" w:rsidR="00C26288" w:rsidRDefault="00C26288">
            <w:r>
              <w:t>School / Centre</w:t>
            </w:r>
          </w:p>
        </w:tc>
        <w:tc>
          <w:tcPr>
            <w:tcW w:w="3260" w:type="dxa"/>
          </w:tcPr>
          <w:p w14:paraId="72EBDB30" w14:textId="77777777" w:rsidR="00C26288" w:rsidRDefault="00C26288"/>
        </w:tc>
        <w:tc>
          <w:tcPr>
            <w:tcW w:w="2126" w:type="dxa"/>
          </w:tcPr>
          <w:p w14:paraId="08E1BC43" w14:textId="3EAFD0F3" w:rsidR="00C26288" w:rsidRDefault="00C26288"/>
        </w:tc>
        <w:tc>
          <w:tcPr>
            <w:tcW w:w="2977" w:type="dxa"/>
          </w:tcPr>
          <w:p w14:paraId="5700192D" w14:textId="77777777" w:rsidR="00C26288" w:rsidRDefault="00C26288"/>
        </w:tc>
      </w:tr>
    </w:tbl>
    <w:p w14:paraId="06993332" w14:textId="77777777" w:rsidR="0007513D" w:rsidRDefault="00000000">
      <w:pPr>
        <w:pStyle w:val="Heading2"/>
      </w:pPr>
      <w:r>
        <w:t>2. Approved / Requested Access Arrangements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3"/>
        <w:gridCol w:w="2770"/>
        <w:gridCol w:w="2784"/>
        <w:gridCol w:w="2699"/>
      </w:tblGrid>
      <w:tr w:rsidR="00C26288" w14:paraId="3DED790D" w14:textId="77777777" w:rsidTr="002E0958">
        <w:tc>
          <w:tcPr>
            <w:tcW w:w="2763" w:type="dxa"/>
          </w:tcPr>
          <w:p w14:paraId="1643308E" w14:textId="77777777" w:rsidR="00C26288" w:rsidRDefault="00C26288" w:rsidP="002E0958">
            <w:r>
              <w:t>☐ 25% Extra Time</w:t>
            </w:r>
          </w:p>
        </w:tc>
        <w:tc>
          <w:tcPr>
            <w:tcW w:w="2770" w:type="dxa"/>
          </w:tcPr>
          <w:p w14:paraId="2AAA7F12" w14:textId="77777777" w:rsidR="00C26288" w:rsidRDefault="00C26288" w:rsidP="002E0958">
            <w:r>
              <w:t>☐ Supervised Rest Breaks</w:t>
            </w:r>
          </w:p>
        </w:tc>
        <w:tc>
          <w:tcPr>
            <w:tcW w:w="2784" w:type="dxa"/>
          </w:tcPr>
          <w:p w14:paraId="69D993F4" w14:textId="77777777" w:rsidR="00C26288" w:rsidRDefault="00C26288" w:rsidP="002E0958">
            <w:r>
              <w:t>☐ 26% - 50% extra time</w:t>
            </w:r>
          </w:p>
        </w:tc>
        <w:tc>
          <w:tcPr>
            <w:tcW w:w="2699" w:type="dxa"/>
          </w:tcPr>
          <w:p w14:paraId="5B0DDD3E" w14:textId="77777777" w:rsidR="00C26288" w:rsidRDefault="00C26288" w:rsidP="002E0958">
            <w:r>
              <w:t xml:space="preserve">☐ Bilingual Dictionary </w:t>
            </w:r>
          </w:p>
        </w:tc>
      </w:tr>
      <w:tr w:rsidR="00C26288" w14:paraId="1F014582" w14:textId="77777777" w:rsidTr="002E0958">
        <w:tc>
          <w:tcPr>
            <w:tcW w:w="2763" w:type="dxa"/>
          </w:tcPr>
          <w:p w14:paraId="5A49C648" w14:textId="77777777" w:rsidR="00C26288" w:rsidRDefault="00C26288" w:rsidP="002E0958">
            <w:r>
              <w:t>☐ Computer Reader / Reader</w:t>
            </w:r>
          </w:p>
        </w:tc>
        <w:tc>
          <w:tcPr>
            <w:tcW w:w="2770" w:type="dxa"/>
          </w:tcPr>
          <w:p w14:paraId="5B489AD6" w14:textId="77777777" w:rsidR="00C26288" w:rsidRDefault="00C26288" w:rsidP="002E0958">
            <w:r>
              <w:t>☐ Live Speaker for Listening Exams</w:t>
            </w:r>
          </w:p>
        </w:tc>
        <w:tc>
          <w:tcPr>
            <w:tcW w:w="2784" w:type="dxa"/>
          </w:tcPr>
          <w:p w14:paraId="0B68E60D" w14:textId="77777777" w:rsidR="00C26288" w:rsidRDefault="00C26288" w:rsidP="002E0958">
            <w:r>
              <w:t>☐ Speech Recognition Technology</w:t>
            </w:r>
          </w:p>
        </w:tc>
        <w:tc>
          <w:tcPr>
            <w:tcW w:w="2699" w:type="dxa"/>
          </w:tcPr>
          <w:p w14:paraId="524E4030" w14:textId="77777777" w:rsidR="00C26288" w:rsidRDefault="00C26288" w:rsidP="002E0958">
            <w:r>
              <w:t>☐ Braille Transcript</w:t>
            </w:r>
          </w:p>
        </w:tc>
      </w:tr>
      <w:tr w:rsidR="00C26288" w14:paraId="6F56A9F0" w14:textId="77777777" w:rsidTr="002E0958">
        <w:tc>
          <w:tcPr>
            <w:tcW w:w="2763" w:type="dxa"/>
          </w:tcPr>
          <w:p w14:paraId="0ED45E6D" w14:textId="77777777" w:rsidR="00C26288" w:rsidRDefault="00C26288" w:rsidP="002E0958">
            <w:r>
              <w:t>☐ Word Processor</w:t>
            </w:r>
          </w:p>
        </w:tc>
        <w:tc>
          <w:tcPr>
            <w:tcW w:w="2770" w:type="dxa"/>
          </w:tcPr>
          <w:p w14:paraId="0437390B" w14:textId="77777777" w:rsidR="00C26288" w:rsidRDefault="00C26288" w:rsidP="002E0958">
            <w:r>
              <w:t>☐ Separate Room</w:t>
            </w:r>
          </w:p>
        </w:tc>
        <w:tc>
          <w:tcPr>
            <w:tcW w:w="2784" w:type="dxa"/>
          </w:tcPr>
          <w:p w14:paraId="55940C5F" w14:textId="77777777" w:rsidR="00C26288" w:rsidRDefault="00C26288" w:rsidP="002E0958">
            <w:r>
              <w:t>☐ Prompter</w:t>
            </w:r>
          </w:p>
        </w:tc>
        <w:tc>
          <w:tcPr>
            <w:tcW w:w="2699" w:type="dxa"/>
          </w:tcPr>
          <w:p w14:paraId="2BAB8D40" w14:textId="77777777" w:rsidR="00C26288" w:rsidRDefault="00C26288" w:rsidP="002E0958">
            <w:r>
              <w:t>☐ Mobile phone - medical</w:t>
            </w:r>
          </w:p>
        </w:tc>
      </w:tr>
      <w:tr w:rsidR="00C26288" w14:paraId="7755CA8E" w14:textId="77777777" w:rsidTr="002E0958">
        <w:tc>
          <w:tcPr>
            <w:tcW w:w="2763" w:type="dxa"/>
          </w:tcPr>
          <w:p w14:paraId="6AC24649" w14:textId="77777777" w:rsidR="00C26288" w:rsidRDefault="00C26288" w:rsidP="002E0958">
            <w:r>
              <w:t xml:space="preserve">☐ Practical Assistant </w:t>
            </w:r>
          </w:p>
        </w:tc>
        <w:tc>
          <w:tcPr>
            <w:tcW w:w="2770" w:type="dxa"/>
          </w:tcPr>
          <w:p w14:paraId="3A0F4027" w14:textId="77777777" w:rsidR="00C26288" w:rsidRDefault="00C26288" w:rsidP="002E0958">
            <w:r>
              <w:t xml:space="preserve">☐ Scribe </w:t>
            </w:r>
          </w:p>
        </w:tc>
        <w:tc>
          <w:tcPr>
            <w:tcW w:w="2784" w:type="dxa"/>
          </w:tcPr>
          <w:p w14:paraId="761CE5A4" w14:textId="77777777" w:rsidR="00C26288" w:rsidRDefault="00C26288" w:rsidP="002E0958">
            <w:r>
              <w:t xml:space="preserve">☐ Language Modifier </w:t>
            </w:r>
          </w:p>
        </w:tc>
        <w:tc>
          <w:tcPr>
            <w:tcW w:w="2699" w:type="dxa"/>
          </w:tcPr>
          <w:p w14:paraId="4DA2BDBD" w14:textId="77777777" w:rsidR="00C26288" w:rsidRDefault="00C26288" w:rsidP="002E0958">
            <w:r>
              <w:t>☐ Music / White Noise</w:t>
            </w:r>
          </w:p>
        </w:tc>
      </w:tr>
      <w:tr w:rsidR="00C26288" w14:paraId="334A742A" w14:textId="77777777" w:rsidTr="002E0958">
        <w:tc>
          <w:tcPr>
            <w:tcW w:w="2763" w:type="dxa"/>
          </w:tcPr>
          <w:p w14:paraId="3148B40E" w14:textId="77777777" w:rsidR="00C26288" w:rsidRDefault="00C26288" w:rsidP="002E0958">
            <w:r>
              <w:t>☐ Modified Papers (Large Print / Braille)</w:t>
            </w:r>
          </w:p>
        </w:tc>
        <w:tc>
          <w:tcPr>
            <w:tcW w:w="2770" w:type="dxa"/>
          </w:tcPr>
          <w:p w14:paraId="4D304A56" w14:textId="77777777" w:rsidR="00C26288" w:rsidRDefault="00C26288" w:rsidP="002E0958">
            <w:r>
              <w:t>☐ Coloured Paper / Modified Paper Format</w:t>
            </w:r>
          </w:p>
        </w:tc>
        <w:tc>
          <w:tcPr>
            <w:tcW w:w="2784" w:type="dxa"/>
          </w:tcPr>
          <w:p w14:paraId="50A0A97F" w14:textId="77777777" w:rsidR="00C26288" w:rsidRDefault="00C26288" w:rsidP="002E0958">
            <w:r>
              <w:t>☐ Read Aloud/Exam Reading Pen</w:t>
            </w:r>
          </w:p>
        </w:tc>
        <w:tc>
          <w:tcPr>
            <w:tcW w:w="2699" w:type="dxa"/>
          </w:tcPr>
          <w:p w14:paraId="3E934853" w14:textId="77777777" w:rsidR="00C26288" w:rsidRDefault="00C26288" w:rsidP="002E0958">
            <w:r>
              <w:t>☐ Other (specify)</w:t>
            </w:r>
          </w:p>
        </w:tc>
      </w:tr>
    </w:tbl>
    <w:p w14:paraId="4B1BE641" w14:textId="77777777" w:rsidR="00C26288" w:rsidRPr="00C26288" w:rsidRDefault="00C26288" w:rsidP="00C26288"/>
    <w:p w14:paraId="1B4DD596" w14:textId="77777777" w:rsidR="0007513D" w:rsidRDefault="00000000">
      <w:pPr>
        <w:pStyle w:val="Heading2"/>
      </w:pPr>
      <w:r>
        <w:t>3. Evidence Checklist (for JCQ Inspection)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3685"/>
        <w:gridCol w:w="993"/>
        <w:gridCol w:w="843"/>
      </w:tblGrid>
      <w:tr w:rsidR="00C26288" w14:paraId="7BF9A20E" w14:textId="77777777" w:rsidTr="002E0958">
        <w:tc>
          <w:tcPr>
            <w:tcW w:w="3652" w:type="dxa"/>
          </w:tcPr>
          <w:p w14:paraId="0F993A4F" w14:textId="77777777" w:rsidR="00C26288" w:rsidRDefault="00C26288" w:rsidP="002E0958">
            <w:r>
              <w:t>Evidence Item</w:t>
            </w:r>
          </w:p>
        </w:tc>
        <w:tc>
          <w:tcPr>
            <w:tcW w:w="992" w:type="dxa"/>
          </w:tcPr>
          <w:p w14:paraId="045EA313" w14:textId="77777777" w:rsidR="00C26288" w:rsidRDefault="00C26288" w:rsidP="002E0958">
            <w:r>
              <w:t>Present</w:t>
            </w:r>
          </w:p>
        </w:tc>
        <w:tc>
          <w:tcPr>
            <w:tcW w:w="851" w:type="dxa"/>
          </w:tcPr>
          <w:p w14:paraId="3DA2B01F" w14:textId="77777777" w:rsidR="00C26288" w:rsidRDefault="00C26288" w:rsidP="002E0958">
            <w:r>
              <w:t>N/A</w:t>
            </w:r>
          </w:p>
        </w:tc>
        <w:tc>
          <w:tcPr>
            <w:tcW w:w="3685" w:type="dxa"/>
          </w:tcPr>
          <w:p w14:paraId="254B7326" w14:textId="77777777" w:rsidR="00C26288" w:rsidRDefault="00C26288" w:rsidP="002E0958">
            <w:r>
              <w:t>Evidence Item</w:t>
            </w:r>
          </w:p>
        </w:tc>
        <w:tc>
          <w:tcPr>
            <w:tcW w:w="993" w:type="dxa"/>
          </w:tcPr>
          <w:p w14:paraId="5A8D4322" w14:textId="77777777" w:rsidR="00C26288" w:rsidRDefault="00C26288" w:rsidP="002E0958">
            <w:r>
              <w:t>Present</w:t>
            </w:r>
          </w:p>
        </w:tc>
        <w:tc>
          <w:tcPr>
            <w:tcW w:w="843" w:type="dxa"/>
          </w:tcPr>
          <w:p w14:paraId="78555061" w14:textId="77777777" w:rsidR="00C26288" w:rsidRDefault="00C26288" w:rsidP="002E0958">
            <w:r>
              <w:t>N/A</w:t>
            </w:r>
          </w:p>
        </w:tc>
      </w:tr>
      <w:tr w:rsidR="00C26288" w14:paraId="53DE140D" w14:textId="77777777" w:rsidTr="002E0958">
        <w:tc>
          <w:tcPr>
            <w:tcW w:w="3652" w:type="dxa"/>
          </w:tcPr>
          <w:p w14:paraId="32CAE700" w14:textId="77777777" w:rsidR="00C26288" w:rsidRDefault="00C26288" w:rsidP="002E0958">
            <w:r>
              <w:t xml:space="preserve">Form 8 </w:t>
            </w:r>
          </w:p>
        </w:tc>
        <w:tc>
          <w:tcPr>
            <w:tcW w:w="992" w:type="dxa"/>
          </w:tcPr>
          <w:p w14:paraId="2D0CC4D7" w14:textId="77777777" w:rsidR="00C26288" w:rsidRDefault="00C26288" w:rsidP="002E0958"/>
        </w:tc>
        <w:tc>
          <w:tcPr>
            <w:tcW w:w="851" w:type="dxa"/>
          </w:tcPr>
          <w:p w14:paraId="5DE83DC7" w14:textId="77777777" w:rsidR="00C26288" w:rsidRDefault="00C26288" w:rsidP="002E0958"/>
        </w:tc>
        <w:tc>
          <w:tcPr>
            <w:tcW w:w="3685" w:type="dxa"/>
          </w:tcPr>
          <w:p w14:paraId="3196D4AF" w14:textId="77777777" w:rsidR="00C26288" w:rsidRDefault="00C26288" w:rsidP="002E0958">
            <w:r>
              <w:t>Form 9</w:t>
            </w:r>
          </w:p>
        </w:tc>
        <w:tc>
          <w:tcPr>
            <w:tcW w:w="993" w:type="dxa"/>
          </w:tcPr>
          <w:p w14:paraId="026A0BCE" w14:textId="77777777" w:rsidR="00C26288" w:rsidRDefault="00C26288" w:rsidP="002E0958"/>
        </w:tc>
        <w:tc>
          <w:tcPr>
            <w:tcW w:w="843" w:type="dxa"/>
          </w:tcPr>
          <w:p w14:paraId="3953833A" w14:textId="77777777" w:rsidR="00C26288" w:rsidRDefault="00C26288" w:rsidP="002E0958"/>
        </w:tc>
      </w:tr>
      <w:tr w:rsidR="00C26288" w14:paraId="68AE553C" w14:textId="77777777" w:rsidTr="002E0958">
        <w:tc>
          <w:tcPr>
            <w:tcW w:w="3652" w:type="dxa"/>
          </w:tcPr>
          <w:p w14:paraId="09B40840" w14:textId="77777777" w:rsidR="00C26288" w:rsidRDefault="00C26288" w:rsidP="002E0958">
            <w:r>
              <w:t>EHCP</w:t>
            </w:r>
          </w:p>
        </w:tc>
        <w:tc>
          <w:tcPr>
            <w:tcW w:w="992" w:type="dxa"/>
          </w:tcPr>
          <w:p w14:paraId="5AAD2457" w14:textId="77777777" w:rsidR="00C26288" w:rsidRDefault="00C26288" w:rsidP="002E0958"/>
        </w:tc>
        <w:tc>
          <w:tcPr>
            <w:tcW w:w="851" w:type="dxa"/>
          </w:tcPr>
          <w:p w14:paraId="3F57F413" w14:textId="77777777" w:rsidR="00C26288" w:rsidRDefault="00C26288" w:rsidP="002E0958"/>
        </w:tc>
        <w:tc>
          <w:tcPr>
            <w:tcW w:w="3685" w:type="dxa"/>
          </w:tcPr>
          <w:p w14:paraId="2C3B47E8" w14:textId="77777777" w:rsidR="00C26288" w:rsidRDefault="00C26288" w:rsidP="002E0958">
            <w:r>
              <w:t>Specialist assessor report</w:t>
            </w:r>
          </w:p>
        </w:tc>
        <w:tc>
          <w:tcPr>
            <w:tcW w:w="993" w:type="dxa"/>
          </w:tcPr>
          <w:p w14:paraId="7942624C" w14:textId="77777777" w:rsidR="00C26288" w:rsidRDefault="00C26288" w:rsidP="002E0958"/>
        </w:tc>
        <w:tc>
          <w:tcPr>
            <w:tcW w:w="843" w:type="dxa"/>
          </w:tcPr>
          <w:p w14:paraId="02C207B5" w14:textId="77777777" w:rsidR="00C26288" w:rsidRDefault="00C26288" w:rsidP="002E0958"/>
        </w:tc>
      </w:tr>
      <w:tr w:rsidR="00C26288" w14:paraId="18EE172D" w14:textId="77777777" w:rsidTr="002E0958">
        <w:tc>
          <w:tcPr>
            <w:tcW w:w="3652" w:type="dxa"/>
          </w:tcPr>
          <w:p w14:paraId="0308DEA2" w14:textId="77777777" w:rsidR="00C26288" w:rsidRDefault="00C26288" w:rsidP="002E0958">
            <w:r>
              <w:t>Access Arrangements Online (AAO) approval printout</w:t>
            </w:r>
          </w:p>
        </w:tc>
        <w:tc>
          <w:tcPr>
            <w:tcW w:w="992" w:type="dxa"/>
          </w:tcPr>
          <w:p w14:paraId="06518C53" w14:textId="77777777" w:rsidR="00C26288" w:rsidRDefault="00C26288" w:rsidP="002E0958"/>
        </w:tc>
        <w:tc>
          <w:tcPr>
            <w:tcW w:w="851" w:type="dxa"/>
          </w:tcPr>
          <w:p w14:paraId="01810AB9" w14:textId="77777777" w:rsidR="00C26288" w:rsidRDefault="00C26288" w:rsidP="002E0958"/>
        </w:tc>
        <w:tc>
          <w:tcPr>
            <w:tcW w:w="3685" w:type="dxa"/>
          </w:tcPr>
          <w:p w14:paraId="4E851903" w14:textId="77777777" w:rsidR="00C26288" w:rsidRDefault="00C26288" w:rsidP="002E0958">
            <w:r>
              <w:t>Teacher evidence / classroom observations – normal way of working</w:t>
            </w:r>
          </w:p>
        </w:tc>
        <w:tc>
          <w:tcPr>
            <w:tcW w:w="993" w:type="dxa"/>
          </w:tcPr>
          <w:p w14:paraId="631D736A" w14:textId="77777777" w:rsidR="00C26288" w:rsidRDefault="00C26288" w:rsidP="002E0958"/>
        </w:tc>
        <w:tc>
          <w:tcPr>
            <w:tcW w:w="843" w:type="dxa"/>
          </w:tcPr>
          <w:p w14:paraId="7BE19A6C" w14:textId="77777777" w:rsidR="00C26288" w:rsidRDefault="00C26288" w:rsidP="002E0958"/>
        </w:tc>
      </w:tr>
      <w:tr w:rsidR="00C26288" w14:paraId="4D2C6076" w14:textId="77777777" w:rsidTr="002E0958">
        <w:tc>
          <w:tcPr>
            <w:tcW w:w="3652" w:type="dxa"/>
          </w:tcPr>
          <w:p w14:paraId="00FBC93B" w14:textId="77777777" w:rsidR="00C26288" w:rsidRDefault="00C26288" w:rsidP="002E0958">
            <w:r>
              <w:t>Mock exam evidence showing arrangements used</w:t>
            </w:r>
          </w:p>
        </w:tc>
        <w:tc>
          <w:tcPr>
            <w:tcW w:w="992" w:type="dxa"/>
          </w:tcPr>
          <w:p w14:paraId="56639288" w14:textId="77777777" w:rsidR="00C26288" w:rsidRDefault="00C26288" w:rsidP="002E0958"/>
        </w:tc>
        <w:tc>
          <w:tcPr>
            <w:tcW w:w="851" w:type="dxa"/>
          </w:tcPr>
          <w:p w14:paraId="44F94ACB" w14:textId="77777777" w:rsidR="00C26288" w:rsidRDefault="00C26288" w:rsidP="002E0958"/>
        </w:tc>
        <w:tc>
          <w:tcPr>
            <w:tcW w:w="3685" w:type="dxa"/>
          </w:tcPr>
          <w:p w14:paraId="2AB71574" w14:textId="77777777" w:rsidR="00C26288" w:rsidRDefault="00C26288" w:rsidP="002E0958">
            <w:r>
              <w:t>Medical evidence</w:t>
            </w:r>
          </w:p>
        </w:tc>
        <w:tc>
          <w:tcPr>
            <w:tcW w:w="993" w:type="dxa"/>
          </w:tcPr>
          <w:p w14:paraId="4CBED676" w14:textId="77777777" w:rsidR="00C26288" w:rsidRDefault="00C26288" w:rsidP="002E0958"/>
        </w:tc>
        <w:tc>
          <w:tcPr>
            <w:tcW w:w="843" w:type="dxa"/>
          </w:tcPr>
          <w:p w14:paraId="5036461B" w14:textId="77777777" w:rsidR="00C26288" w:rsidRDefault="00C26288" w:rsidP="002E0958"/>
        </w:tc>
      </w:tr>
      <w:tr w:rsidR="00C26288" w14:paraId="58E3C69F" w14:textId="77777777" w:rsidTr="002E0958">
        <w:tc>
          <w:tcPr>
            <w:tcW w:w="3652" w:type="dxa"/>
          </w:tcPr>
          <w:p w14:paraId="3A7D62DD" w14:textId="77777777" w:rsidR="00C26288" w:rsidRDefault="00C26288" w:rsidP="002E0958">
            <w:r>
              <w:t>Other supporting evidence (specify)</w:t>
            </w:r>
          </w:p>
          <w:p w14:paraId="77468383" w14:textId="77777777" w:rsidR="00C26288" w:rsidRDefault="00C26288" w:rsidP="002E0958"/>
        </w:tc>
        <w:tc>
          <w:tcPr>
            <w:tcW w:w="992" w:type="dxa"/>
          </w:tcPr>
          <w:p w14:paraId="67302083" w14:textId="77777777" w:rsidR="00C26288" w:rsidRDefault="00C26288" w:rsidP="002E0958"/>
        </w:tc>
        <w:tc>
          <w:tcPr>
            <w:tcW w:w="851" w:type="dxa"/>
          </w:tcPr>
          <w:p w14:paraId="3C5C3F65" w14:textId="77777777" w:rsidR="00C26288" w:rsidRDefault="00C26288" w:rsidP="002E0958"/>
        </w:tc>
        <w:tc>
          <w:tcPr>
            <w:tcW w:w="3685" w:type="dxa"/>
          </w:tcPr>
          <w:p w14:paraId="39F8DE8F" w14:textId="77777777" w:rsidR="00C26288" w:rsidRDefault="00C26288" w:rsidP="002E0958">
            <w:r>
              <w:t>Parental / candidate awareness of arrangements</w:t>
            </w:r>
          </w:p>
        </w:tc>
        <w:tc>
          <w:tcPr>
            <w:tcW w:w="993" w:type="dxa"/>
          </w:tcPr>
          <w:p w14:paraId="1B7ED7C3" w14:textId="77777777" w:rsidR="00C26288" w:rsidRDefault="00C26288" w:rsidP="002E0958"/>
        </w:tc>
        <w:tc>
          <w:tcPr>
            <w:tcW w:w="843" w:type="dxa"/>
          </w:tcPr>
          <w:p w14:paraId="6C281613" w14:textId="77777777" w:rsidR="00C26288" w:rsidRDefault="00C26288" w:rsidP="002E0958"/>
        </w:tc>
      </w:tr>
    </w:tbl>
    <w:p w14:paraId="35696FFF" w14:textId="77777777" w:rsidR="00C26288" w:rsidRDefault="00C26288" w:rsidP="00C26288"/>
    <w:p w14:paraId="4A07716A" w14:textId="77777777" w:rsidR="00C26288" w:rsidRDefault="00C26288" w:rsidP="00C26288"/>
    <w:p w14:paraId="2715DD3A" w14:textId="77777777" w:rsidR="00C26288" w:rsidRDefault="00C26288" w:rsidP="00C26288"/>
    <w:p w14:paraId="5B25EB13" w14:textId="77777777" w:rsidR="00C26288" w:rsidRPr="00C26288" w:rsidRDefault="00C26288" w:rsidP="00C26288"/>
    <w:p w14:paraId="6985C1D2" w14:textId="77777777" w:rsidR="0007513D" w:rsidRDefault="00000000">
      <w:pPr>
        <w:pStyle w:val="Heading2"/>
      </w:pPr>
      <w:r>
        <w:lastRenderedPageBreak/>
        <w:t>4. Mock Examination Evidence</w:t>
      </w:r>
    </w:p>
    <w:p w14:paraId="73028754" w14:textId="704DE898" w:rsidR="00F93C7F" w:rsidRPr="00F93C7F" w:rsidRDefault="00F93C7F" w:rsidP="00F93C7F">
      <w:r w:rsidRPr="00F93C7F">
        <w:t xml:space="preserve">Only a </w:t>
      </w:r>
      <w:r w:rsidRPr="00F93C7F">
        <w:rPr>
          <w:b/>
          <w:bCs/>
        </w:rPr>
        <w:t>representative sample of internal assessments or mock exams is required</w:t>
      </w:r>
      <w:r w:rsidRPr="00F93C7F">
        <w:t xml:space="preserve"> to demonstrate normal way of working.</w:t>
      </w:r>
      <w:r>
        <w:t xml:space="preserve"> Subjects with similar</w:t>
      </w:r>
      <w:r w:rsidR="00C52446">
        <w:t xml:space="preserve"> requirements </w:t>
      </w:r>
      <w:r w:rsidR="000847D7">
        <w:t>such as</w:t>
      </w:r>
      <w:r w:rsidR="00C52446">
        <w:t xml:space="preserve"> extended writing, numerical</w:t>
      </w:r>
      <w:r w:rsidR="000847D7">
        <w:t xml:space="preserve"> and</w:t>
      </w:r>
      <w:r w:rsidR="00C52446">
        <w:t xml:space="preserve"> short-answer</w:t>
      </w:r>
      <w:r w:rsidR="000847D7">
        <w:t xml:space="preserve"> questions can</w:t>
      </w:r>
      <w:r w:rsidR="000847D7">
        <w:t xml:space="preserve"> act as evidence for one another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1"/>
        <w:gridCol w:w="2740"/>
        <w:gridCol w:w="4069"/>
        <w:gridCol w:w="2586"/>
      </w:tblGrid>
      <w:tr w:rsidR="00C26288" w14:paraId="605C6E8B" w14:textId="77777777" w:rsidTr="00C26288">
        <w:tc>
          <w:tcPr>
            <w:tcW w:w="1621" w:type="dxa"/>
          </w:tcPr>
          <w:p w14:paraId="4B699258" w14:textId="77777777" w:rsidR="00C26288" w:rsidRDefault="00C26288">
            <w:r>
              <w:t>Mock Exam Date</w:t>
            </w:r>
          </w:p>
        </w:tc>
        <w:tc>
          <w:tcPr>
            <w:tcW w:w="2740" w:type="dxa"/>
          </w:tcPr>
          <w:p w14:paraId="1D80C6D5" w14:textId="4835D7F3" w:rsidR="00C26288" w:rsidRDefault="00C26288">
            <w:r>
              <w:t>Subject</w:t>
            </w:r>
          </w:p>
        </w:tc>
        <w:tc>
          <w:tcPr>
            <w:tcW w:w="4069" w:type="dxa"/>
          </w:tcPr>
          <w:p w14:paraId="2C2019E1" w14:textId="48F25F06" w:rsidR="00C26288" w:rsidRDefault="00C26288">
            <w:r>
              <w:t>Arrangement(s) Used</w:t>
            </w:r>
          </w:p>
        </w:tc>
        <w:tc>
          <w:tcPr>
            <w:tcW w:w="2586" w:type="dxa"/>
          </w:tcPr>
          <w:p w14:paraId="668D9365" w14:textId="32F81D78" w:rsidR="00C26288" w:rsidRDefault="001325B9">
            <w:r w:rsidRPr="001325B9">
              <w:t>Evidence this reflects the candidate’s normal way of working</w:t>
            </w:r>
          </w:p>
        </w:tc>
      </w:tr>
      <w:tr w:rsidR="00C26288" w14:paraId="3B28F40C" w14:textId="77777777" w:rsidTr="00C26288">
        <w:tc>
          <w:tcPr>
            <w:tcW w:w="1621" w:type="dxa"/>
          </w:tcPr>
          <w:p w14:paraId="5509B711" w14:textId="77777777" w:rsidR="00C26288" w:rsidRDefault="00C26288"/>
        </w:tc>
        <w:tc>
          <w:tcPr>
            <w:tcW w:w="2740" w:type="dxa"/>
          </w:tcPr>
          <w:p w14:paraId="111D73DA" w14:textId="77777777" w:rsidR="00C26288" w:rsidRDefault="00C26288"/>
        </w:tc>
        <w:tc>
          <w:tcPr>
            <w:tcW w:w="4069" w:type="dxa"/>
          </w:tcPr>
          <w:p w14:paraId="70C0E894" w14:textId="70589372" w:rsidR="00C26288" w:rsidRDefault="00C26288"/>
        </w:tc>
        <w:tc>
          <w:tcPr>
            <w:tcW w:w="2586" w:type="dxa"/>
          </w:tcPr>
          <w:p w14:paraId="33A77B10" w14:textId="77777777" w:rsidR="00C26288" w:rsidRDefault="00C26288"/>
        </w:tc>
      </w:tr>
      <w:tr w:rsidR="00C26288" w14:paraId="1260E89C" w14:textId="77777777" w:rsidTr="00C26288">
        <w:tc>
          <w:tcPr>
            <w:tcW w:w="1621" w:type="dxa"/>
          </w:tcPr>
          <w:p w14:paraId="2D274508" w14:textId="77777777" w:rsidR="00C26288" w:rsidRDefault="00C26288"/>
        </w:tc>
        <w:tc>
          <w:tcPr>
            <w:tcW w:w="2740" w:type="dxa"/>
          </w:tcPr>
          <w:p w14:paraId="34B56577" w14:textId="77777777" w:rsidR="00C26288" w:rsidRDefault="00C26288"/>
        </w:tc>
        <w:tc>
          <w:tcPr>
            <w:tcW w:w="4069" w:type="dxa"/>
          </w:tcPr>
          <w:p w14:paraId="5690011F" w14:textId="31F23A5A" w:rsidR="00C26288" w:rsidRDefault="00C26288"/>
        </w:tc>
        <w:tc>
          <w:tcPr>
            <w:tcW w:w="2586" w:type="dxa"/>
          </w:tcPr>
          <w:p w14:paraId="6D87EB75" w14:textId="77777777" w:rsidR="00C26288" w:rsidRDefault="00C26288"/>
        </w:tc>
      </w:tr>
      <w:tr w:rsidR="00C26288" w14:paraId="3AA1B519" w14:textId="77777777" w:rsidTr="00C26288">
        <w:tc>
          <w:tcPr>
            <w:tcW w:w="1621" w:type="dxa"/>
          </w:tcPr>
          <w:p w14:paraId="2AC85AF3" w14:textId="77777777" w:rsidR="00C26288" w:rsidRDefault="00C26288"/>
        </w:tc>
        <w:tc>
          <w:tcPr>
            <w:tcW w:w="2740" w:type="dxa"/>
          </w:tcPr>
          <w:p w14:paraId="2860CFED" w14:textId="77777777" w:rsidR="00C26288" w:rsidRDefault="00C26288"/>
        </w:tc>
        <w:tc>
          <w:tcPr>
            <w:tcW w:w="4069" w:type="dxa"/>
          </w:tcPr>
          <w:p w14:paraId="6355F18B" w14:textId="2E0246BF" w:rsidR="00C26288" w:rsidRDefault="00C26288"/>
        </w:tc>
        <w:tc>
          <w:tcPr>
            <w:tcW w:w="2586" w:type="dxa"/>
          </w:tcPr>
          <w:p w14:paraId="73205675" w14:textId="77777777" w:rsidR="00C26288" w:rsidRDefault="00C26288"/>
        </w:tc>
      </w:tr>
      <w:tr w:rsidR="00C26288" w14:paraId="0EB56361" w14:textId="77777777" w:rsidTr="00C26288">
        <w:tc>
          <w:tcPr>
            <w:tcW w:w="1621" w:type="dxa"/>
          </w:tcPr>
          <w:p w14:paraId="66ABFBF9" w14:textId="77777777" w:rsidR="00C26288" w:rsidRDefault="00C26288"/>
        </w:tc>
        <w:tc>
          <w:tcPr>
            <w:tcW w:w="2740" w:type="dxa"/>
          </w:tcPr>
          <w:p w14:paraId="6EEE7A56" w14:textId="77777777" w:rsidR="00C26288" w:rsidRDefault="00C26288"/>
        </w:tc>
        <w:tc>
          <w:tcPr>
            <w:tcW w:w="4069" w:type="dxa"/>
          </w:tcPr>
          <w:p w14:paraId="4DD8313F" w14:textId="77777777" w:rsidR="00C26288" w:rsidRDefault="00C26288"/>
        </w:tc>
        <w:tc>
          <w:tcPr>
            <w:tcW w:w="2586" w:type="dxa"/>
          </w:tcPr>
          <w:p w14:paraId="79E62F66" w14:textId="77777777" w:rsidR="00C26288" w:rsidRDefault="00C26288"/>
        </w:tc>
      </w:tr>
      <w:tr w:rsidR="00C26288" w14:paraId="0D1358F6" w14:textId="77777777" w:rsidTr="00C26288">
        <w:tc>
          <w:tcPr>
            <w:tcW w:w="1621" w:type="dxa"/>
          </w:tcPr>
          <w:p w14:paraId="5FB23583" w14:textId="77777777" w:rsidR="00C26288" w:rsidRDefault="00C26288"/>
        </w:tc>
        <w:tc>
          <w:tcPr>
            <w:tcW w:w="2740" w:type="dxa"/>
          </w:tcPr>
          <w:p w14:paraId="52BBC20C" w14:textId="77777777" w:rsidR="00C26288" w:rsidRDefault="00C26288"/>
        </w:tc>
        <w:tc>
          <w:tcPr>
            <w:tcW w:w="4069" w:type="dxa"/>
          </w:tcPr>
          <w:p w14:paraId="08102FF0" w14:textId="77777777" w:rsidR="00C26288" w:rsidRDefault="00C26288"/>
        </w:tc>
        <w:tc>
          <w:tcPr>
            <w:tcW w:w="2586" w:type="dxa"/>
          </w:tcPr>
          <w:p w14:paraId="700BBB0A" w14:textId="77777777" w:rsidR="00C26288" w:rsidRDefault="00C26288"/>
        </w:tc>
      </w:tr>
      <w:tr w:rsidR="00C26288" w14:paraId="5B2F3FCF" w14:textId="77777777" w:rsidTr="00C26288">
        <w:tc>
          <w:tcPr>
            <w:tcW w:w="1621" w:type="dxa"/>
          </w:tcPr>
          <w:p w14:paraId="3A487F41" w14:textId="77777777" w:rsidR="00C26288" w:rsidRDefault="00C26288"/>
        </w:tc>
        <w:tc>
          <w:tcPr>
            <w:tcW w:w="2740" w:type="dxa"/>
          </w:tcPr>
          <w:p w14:paraId="0A46A8B3" w14:textId="77777777" w:rsidR="00C26288" w:rsidRDefault="00C26288"/>
        </w:tc>
        <w:tc>
          <w:tcPr>
            <w:tcW w:w="4069" w:type="dxa"/>
          </w:tcPr>
          <w:p w14:paraId="53C28476" w14:textId="77777777" w:rsidR="00C26288" w:rsidRDefault="00C26288"/>
        </w:tc>
        <w:tc>
          <w:tcPr>
            <w:tcW w:w="2586" w:type="dxa"/>
          </w:tcPr>
          <w:p w14:paraId="68608DDD" w14:textId="77777777" w:rsidR="00C26288" w:rsidRDefault="00C26288"/>
        </w:tc>
      </w:tr>
    </w:tbl>
    <w:p w14:paraId="68AD5DD1" w14:textId="77777777" w:rsidR="0007513D" w:rsidRDefault="00000000">
      <w:pPr>
        <w:pStyle w:val="Heading2"/>
      </w:pPr>
      <w:r>
        <w:t>5. Review and Sign Off</w:t>
      </w:r>
    </w:p>
    <w:p w14:paraId="2CDC0108" w14:textId="77777777" w:rsidR="00C26288" w:rsidRDefault="00000000" w:rsidP="00C26288">
      <w:r>
        <w:t xml:space="preserve">SENDCo </w:t>
      </w:r>
      <w:r w:rsidR="00C26288">
        <w:t>__________________________</w:t>
      </w:r>
    </w:p>
    <w:p w14:paraId="5DF4FDAE" w14:textId="79EFD191" w:rsidR="0007513D" w:rsidRDefault="00000000">
      <w:r>
        <w:t>Access Arrangements Assessor: __________________________</w:t>
      </w:r>
    </w:p>
    <w:p w14:paraId="1AB4E57D" w14:textId="683B04EE" w:rsidR="0007513D" w:rsidRDefault="00000000">
      <w:r>
        <w:t>Exams Officer: __________________________</w:t>
      </w:r>
    </w:p>
    <w:p w14:paraId="15917D04" w14:textId="26F0B905" w:rsidR="00C26288" w:rsidRDefault="00C26288">
      <w:r>
        <w:t>File Reviewed to be JCQ Compliant by __________________________</w:t>
      </w:r>
    </w:p>
    <w:p w14:paraId="28D4A7C1" w14:textId="77777777" w:rsidR="0007513D" w:rsidRDefault="00000000">
      <w:r>
        <w:t>Date Reviewed: __________________________</w:t>
      </w:r>
    </w:p>
    <w:p w14:paraId="01346B90" w14:textId="77777777" w:rsidR="0007513D" w:rsidRDefault="00000000">
      <w:r>
        <w:t>Next Review Date: __________________________</w:t>
      </w:r>
    </w:p>
    <w:sectPr w:rsidR="0007513D" w:rsidSect="00C26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491280">
    <w:abstractNumId w:val="8"/>
  </w:num>
  <w:num w:numId="2" w16cid:durableId="1093667753">
    <w:abstractNumId w:val="6"/>
  </w:num>
  <w:num w:numId="3" w16cid:durableId="1013872666">
    <w:abstractNumId w:val="5"/>
  </w:num>
  <w:num w:numId="4" w16cid:durableId="2117822192">
    <w:abstractNumId w:val="4"/>
  </w:num>
  <w:num w:numId="5" w16cid:durableId="916551006">
    <w:abstractNumId w:val="7"/>
  </w:num>
  <w:num w:numId="6" w16cid:durableId="112091082">
    <w:abstractNumId w:val="3"/>
  </w:num>
  <w:num w:numId="7" w16cid:durableId="1793205053">
    <w:abstractNumId w:val="2"/>
  </w:num>
  <w:num w:numId="8" w16cid:durableId="1372924633">
    <w:abstractNumId w:val="1"/>
  </w:num>
  <w:num w:numId="9" w16cid:durableId="177478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13D"/>
    <w:rsid w:val="0008184A"/>
    <w:rsid w:val="000847D7"/>
    <w:rsid w:val="001325B9"/>
    <w:rsid w:val="0015074B"/>
    <w:rsid w:val="0029639D"/>
    <w:rsid w:val="00326F90"/>
    <w:rsid w:val="009A6D16"/>
    <w:rsid w:val="009B4F85"/>
    <w:rsid w:val="00AA1D8D"/>
    <w:rsid w:val="00B47730"/>
    <w:rsid w:val="00C26288"/>
    <w:rsid w:val="00C315C9"/>
    <w:rsid w:val="00C52446"/>
    <w:rsid w:val="00CB0664"/>
    <w:rsid w:val="00CB3787"/>
    <w:rsid w:val="00F93C7F"/>
    <w:rsid w:val="00FC693F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1EB8C"/>
  <w14:defaultImageDpi w14:val="300"/>
  <w15:docId w15:val="{6F2C2643-6B3C-4114-93C3-AE52E19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1591</Characters>
  <Application>Microsoft Office Word</Application>
  <DocSecurity>0</DocSecurity>
  <Lines>159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Ireland</cp:lastModifiedBy>
  <cp:revision>9</cp:revision>
  <dcterms:created xsi:type="dcterms:W3CDTF">2026-03-13T20:59:00Z</dcterms:created>
  <dcterms:modified xsi:type="dcterms:W3CDTF">2026-03-14T10:37:00Z</dcterms:modified>
  <cp:category/>
</cp:coreProperties>
</file>